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41C045" w14:textId="77777777" w:rsidR="003517AF" w:rsidRPr="003F4AF6" w:rsidRDefault="003517AF" w:rsidP="003F4AF6">
      <w:pPr>
        <w:ind w:left="5103"/>
        <w:rPr>
          <w:sz w:val="26"/>
          <w:szCs w:val="26"/>
        </w:rPr>
      </w:pPr>
      <w:r w:rsidRPr="003F4AF6">
        <w:rPr>
          <w:sz w:val="26"/>
          <w:szCs w:val="26"/>
        </w:rPr>
        <w:t xml:space="preserve">Приложение </w:t>
      </w:r>
    </w:p>
    <w:p w14:paraId="1C79FBFF" w14:textId="77777777" w:rsidR="003517AF" w:rsidRPr="003F4AF6" w:rsidRDefault="003517AF" w:rsidP="003F4AF6">
      <w:pPr>
        <w:ind w:left="5103"/>
        <w:rPr>
          <w:sz w:val="26"/>
          <w:szCs w:val="26"/>
        </w:rPr>
      </w:pPr>
      <w:r w:rsidRPr="003F4AF6">
        <w:rPr>
          <w:sz w:val="26"/>
          <w:szCs w:val="26"/>
        </w:rPr>
        <w:t>к итог</w:t>
      </w:r>
      <w:r w:rsidR="002B6058" w:rsidRPr="003F4AF6">
        <w:rPr>
          <w:sz w:val="26"/>
          <w:szCs w:val="26"/>
        </w:rPr>
        <w:t>ам</w:t>
      </w:r>
      <w:r w:rsidRPr="003F4AF6">
        <w:rPr>
          <w:sz w:val="26"/>
          <w:szCs w:val="26"/>
        </w:rPr>
        <w:t xml:space="preserve"> социально-экономического</w:t>
      </w:r>
    </w:p>
    <w:p w14:paraId="0EC532D1" w14:textId="4037E49D" w:rsidR="003517AF" w:rsidRPr="003F4AF6" w:rsidRDefault="003517AF" w:rsidP="003F4AF6">
      <w:pPr>
        <w:ind w:left="5103"/>
        <w:rPr>
          <w:sz w:val="26"/>
          <w:szCs w:val="26"/>
        </w:rPr>
      </w:pPr>
      <w:r w:rsidRPr="003F4AF6">
        <w:rPr>
          <w:sz w:val="26"/>
          <w:szCs w:val="26"/>
        </w:rPr>
        <w:t>развития муниципального</w:t>
      </w:r>
      <w:r w:rsidR="003F4AF6">
        <w:rPr>
          <w:sz w:val="26"/>
          <w:szCs w:val="26"/>
        </w:rPr>
        <w:t xml:space="preserve"> </w:t>
      </w:r>
      <w:r w:rsidRPr="003F4AF6">
        <w:rPr>
          <w:sz w:val="26"/>
          <w:szCs w:val="26"/>
        </w:rPr>
        <w:t xml:space="preserve">образования </w:t>
      </w:r>
      <w:proofErr w:type="spellStart"/>
      <w:r w:rsidRPr="003F4AF6">
        <w:rPr>
          <w:sz w:val="26"/>
          <w:szCs w:val="26"/>
        </w:rPr>
        <w:t>Нефтеюганский</w:t>
      </w:r>
      <w:proofErr w:type="spellEnd"/>
      <w:r w:rsidRPr="003F4AF6">
        <w:rPr>
          <w:sz w:val="26"/>
          <w:szCs w:val="26"/>
        </w:rPr>
        <w:t xml:space="preserve"> район</w:t>
      </w:r>
    </w:p>
    <w:p w14:paraId="3E3B32D9" w14:textId="77777777" w:rsidR="003517AF" w:rsidRPr="003F4AF6" w:rsidRDefault="003517AF" w:rsidP="003F4AF6">
      <w:pPr>
        <w:ind w:left="5103"/>
        <w:rPr>
          <w:sz w:val="26"/>
          <w:szCs w:val="26"/>
        </w:rPr>
      </w:pPr>
      <w:r w:rsidRPr="003F4AF6">
        <w:rPr>
          <w:sz w:val="26"/>
          <w:szCs w:val="26"/>
        </w:rPr>
        <w:t>за январь-декабрь 20</w:t>
      </w:r>
      <w:r w:rsidR="00896593" w:rsidRPr="003F4AF6">
        <w:rPr>
          <w:sz w:val="26"/>
          <w:szCs w:val="26"/>
        </w:rPr>
        <w:t>20</w:t>
      </w:r>
      <w:r w:rsidRPr="003F4AF6">
        <w:rPr>
          <w:sz w:val="26"/>
          <w:szCs w:val="26"/>
        </w:rPr>
        <w:t xml:space="preserve"> года  </w:t>
      </w:r>
      <w:r w:rsidRPr="003F4AF6">
        <w:rPr>
          <w:sz w:val="26"/>
          <w:szCs w:val="26"/>
        </w:rPr>
        <w:br/>
      </w:r>
    </w:p>
    <w:p w14:paraId="001A8E25" w14:textId="77777777" w:rsidR="00A33E06" w:rsidRPr="00FE38E7" w:rsidRDefault="00A33E06" w:rsidP="00A33E06">
      <w:pPr>
        <w:jc w:val="center"/>
        <w:rPr>
          <w:sz w:val="26"/>
          <w:szCs w:val="26"/>
        </w:rPr>
      </w:pPr>
    </w:p>
    <w:p w14:paraId="15CBD6B8" w14:textId="77777777" w:rsidR="00CB3EB2" w:rsidRPr="003F4AF6" w:rsidRDefault="00CB3EB2" w:rsidP="00A33E06">
      <w:pPr>
        <w:jc w:val="center"/>
        <w:rPr>
          <w:sz w:val="26"/>
          <w:szCs w:val="26"/>
        </w:rPr>
      </w:pPr>
      <w:r w:rsidRPr="003F4AF6">
        <w:rPr>
          <w:sz w:val="26"/>
          <w:szCs w:val="26"/>
        </w:rPr>
        <w:t>Пресс-релиз об итогах социально-экономического развития</w:t>
      </w:r>
    </w:p>
    <w:p w14:paraId="47F909F1" w14:textId="77777777" w:rsidR="00CB3EB2" w:rsidRPr="003F4AF6" w:rsidRDefault="00CB3EB2" w:rsidP="00A33E06">
      <w:pPr>
        <w:jc w:val="center"/>
        <w:outlineLvl w:val="0"/>
        <w:rPr>
          <w:sz w:val="26"/>
          <w:szCs w:val="26"/>
        </w:rPr>
      </w:pPr>
      <w:r w:rsidRPr="003F4AF6">
        <w:rPr>
          <w:sz w:val="26"/>
          <w:szCs w:val="26"/>
        </w:rPr>
        <w:t>Нефтеюганского района за январь-декабрь 20</w:t>
      </w:r>
      <w:r w:rsidR="00896593" w:rsidRPr="003F4AF6">
        <w:rPr>
          <w:sz w:val="26"/>
          <w:szCs w:val="26"/>
        </w:rPr>
        <w:t xml:space="preserve">20 </w:t>
      </w:r>
      <w:r w:rsidRPr="003F4AF6">
        <w:rPr>
          <w:sz w:val="26"/>
          <w:szCs w:val="26"/>
        </w:rPr>
        <w:t>года</w:t>
      </w:r>
    </w:p>
    <w:p w14:paraId="37FF3421" w14:textId="77777777" w:rsidR="00CB3EB2" w:rsidRPr="003F4AF6" w:rsidRDefault="00CB3EB2" w:rsidP="00CB3EB2">
      <w:pPr>
        <w:ind w:firstLine="851"/>
        <w:jc w:val="both"/>
        <w:rPr>
          <w:sz w:val="26"/>
          <w:szCs w:val="26"/>
        </w:rPr>
      </w:pPr>
    </w:p>
    <w:p w14:paraId="547FB047" w14:textId="77777777" w:rsidR="00896593" w:rsidRPr="003F4AF6" w:rsidRDefault="00896593" w:rsidP="003F4AF6">
      <w:pPr>
        <w:ind w:firstLine="709"/>
        <w:jc w:val="both"/>
        <w:rPr>
          <w:sz w:val="26"/>
          <w:szCs w:val="26"/>
        </w:rPr>
      </w:pPr>
      <w:r w:rsidRPr="003F4AF6">
        <w:rPr>
          <w:sz w:val="26"/>
          <w:szCs w:val="26"/>
        </w:rPr>
        <w:t>По предварительным данным среднегодовая численность населения за 2020 год составила 44,864 тыс. человек.</w:t>
      </w:r>
    </w:p>
    <w:p w14:paraId="419A68E9" w14:textId="55B0F200" w:rsidR="00896593" w:rsidRPr="003F4AF6" w:rsidRDefault="00896593" w:rsidP="003F4AF6">
      <w:pPr>
        <w:ind w:firstLine="709"/>
        <w:jc w:val="both"/>
        <w:rPr>
          <w:sz w:val="26"/>
          <w:szCs w:val="26"/>
        </w:rPr>
      </w:pPr>
      <w:r w:rsidRPr="003F4AF6">
        <w:rPr>
          <w:sz w:val="26"/>
          <w:szCs w:val="26"/>
        </w:rPr>
        <w:t>Естественный прирост населения на январь-декабрь 2020 года составил</w:t>
      </w:r>
      <w:r w:rsidR="00365FAC" w:rsidRPr="003F4AF6">
        <w:rPr>
          <w:sz w:val="26"/>
          <w:szCs w:val="26"/>
        </w:rPr>
        <w:t xml:space="preserve"> </w:t>
      </w:r>
      <w:r w:rsidR="003F4AF6">
        <w:rPr>
          <w:sz w:val="26"/>
          <w:szCs w:val="26"/>
        </w:rPr>
        <w:br/>
      </w:r>
      <w:r w:rsidRPr="003F4AF6">
        <w:rPr>
          <w:sz w:val="26"/>
          <w:szCs w:val="26"/>
        </w:rPr>
        <w:t>10</w:t>
      </w:r>
      <w:r w:rsidR="00365FAC" w:rsidRPr="003F4AF6">
        <w:rPr>
          <w:sz w:val="26"/>
          <w:szCs w:val="26"/>
        </w:rPr>
        <w:t>6</w:t>
      </w:r>
      <w:r w:rsidRPr="003F4AF6">
        <w:rPr>
          <w:sz w:val="26"/>
          <w:szCs w:val="26"/>
        </w:rPr>
        <w:t xml:space="preserve"> человек (</w:t>
      </w:r>
      <w:r w:rsidR="00365FAC" w:rsidRPr="003F4AF6">
        <w:rPr>
          <w:sz w:val="26"/>
          <w:szCs w:val="26"/>
        </w:rPr>
        <w:t>56,7</w:t>
      </w:r>
      <w:r w:rsidRPr="003F4AF6">
        <w:rPr>
          <w:sz w:val="26"/>
          <w:szCs w:val="26"/>
        </w:rPr>
        <w:t xml:space="preserve">% к аналогичному периоду 2019 года). </w:t>
      </w:r>
    </w:p>
    <w:p w14:paraId="5BB799AB" w14:textId="04F9BD1A" w:rsidR="00896593" w:rsidRPr="003F4AF6" w:rsidRDefault="00896593" w:rsidP="003F4AF6">
      <w:pPr>
        <w:ind w:firstLine="709"/>
        <w:jc w:val="both"/>
        <w:rPr>
          <w:sz w:val="26"/>
          <w:szCs w:val="26"/>
        </w:rPr>
      </w:pPr>
      <w:r w:rsidRPr="003F4AF6">
        <w:rPr>
          <w:sz w:val="26"/>
          <w:szCs w:val="26"/>
        </w:rPr>
        <w:t>За январь-</w:t>
      </w:r>
      <w:r w:rsidR="003A495C">
        <w:rPr>
          <w:sz w:val="26"/>
          <w:szCs w:val="26"/>
        </w:rPr>
        <w:t>декабрь</w:t>
      </w:r>
      <w:bookmarkStart w:id="0" w:name="_GoBack"/>
      <w:bookmarkEnd w:id="0"/>
      <w:r w:rsidRPr="003F4AF6">
        <w:rPr>
          <w:sz w:val="26"/>
          <w:szCs w:val="26"/>
        </w:rPr>
        <w:t xml:space="preserve"> 2020 года миграционный приток составил 23</w:t>
      </w:r>
      <w:r w:rsidR="00365FAC" w:rsidRPr="003F4AF6">
        <w:rPr>
          <w:sz w:val="26"/>
          <w:szCs w:val="26"/>
        </w:rPr>
        <w:t>1</w:t>
      </w:r>
      <w:r w:rsidRPr="003F4AF6">
        <w:rPr>
          <w:sz w:val="26"/>
          <w:szCs w:val="26"/>
        </w:rPr>
        <w:t xml:space="preserve"> человек.</w:t>
      </w:r>
    </w:p>
    <w:p w14:paraId="2D8F2BF5" w14:textId="77777777" w:rsidR="00CB3EB2" w:rsidRPr="003F4AF6" w:rsidRDefault="00896593" w:rsidP="003F4AF6">
      <w:pPr>
        <w:ind w:firstLine="709"/>
        <w:jc w:val="both"/>
        <w:rPr>
          <w:sz w:val="26"/>
          <w:szCs w:val="26"/>
        </w:rPr>
      </w:pPr>
      <w:r w:rsidRPr="003F4AF6">
        <w:rPr>
          <w:sz w:val="26"/>
          <w:szCs w:val="26"/>
        </w:rPr>
        <w:t>Уровень безработицы на 01.01.2021 составил 0,81% от численности экономически активного населения.</w:t>
      </w:r>
    </w:p>
    <w:p w14:paraId="689632FD" w14:textId="77777777" w:rsidR="00896593" w:rsidRPr="003F4AF6" w:rsidRDefault="00896593" w:rsidP="003F4AF6">
      <w:pPr>
        <w:ind w:firstLine="709"/>
        <w:jc w:val="both"/>
        <w:rPr>
          <w:sz w:val="26"/>
          <w:szCs w:val="26"/>
        </w:rPr>
      </w:pPr>
    </w:p>
    <w:p w14:paraId="652EFDB5" w14:textId="12603093" w:rsidR="00365FAC" w:rsidRPr="003F4AF6" w:rsidRDefault="005A6196" w:rsidP="003F4AF6">
      <w:pPr>
        <w:ind w:firstLine="709"/>
        <w:jc w:val="both"/>
        <w:rPr>
          <w:sz w:val="26"/>
          <w:szCs w:val="26"/>
        </w:rPr>
      </w:pPr>
      <w:r w:rsidRPr="003F4AF6">
        <w:rPr>
          <w:sz w:val="26"/>
          <w:szCs w:val="26"/>
        </w:rPr>
        <w:t xml:space="preserve">Объем отгруженных </w:t>
      </w:r>
      <w:r w:rsidR="009F638F" w:rsidRPr="003F4AF6">
        <w:rPr>
          <w:sz w:val="26"/>
          <w:szCs w:val="26"/>
        </w:rPr>
        <w:t xml:space="preserve">товаров собственного производства, выполненных работ </w:t>
      </w:r>
      <w:r w:rsidR="003F4AF6">
        <w:rPr>
          <w:sz w:val="26"/>
          <w:szCs w:val="26"/>
        </w:rPr>
        <w:br/>
      </w:r>
      <w:r w:rsidR="009F638F" w:rsidRPr="003F4AF6">
        <w:rPr>
          <w:sz w:val="26"/>
          <w:szCs w:val="26"/>
        </w:rPr>
        <w:t xml:space="preserve">и услуг собственными силами (по крупным и средним предприятиям) производителям промышленной продукции </w:t>
      </w:r>
      <w:r w:rsidR="00365FAC" w:rsidRPr="003F4AF6">
        <w:rPr>
          <w:sz w:val="26"/>
          <w:szCs w:val="26"/>
        </w:rPr>
        <w:t xml:space="preserve">составил </w:t>
      </w:r>
      <w:r w:rsidR="00273E41">
        <w:rPr>
          <w:sz w:val="26"/>
          <w:szCs w:val="26"/>
        </w:rPr>
        <w:t>290 222,9</w:t>
      </w:r>
      <w:r w:rsidR="00365FAC" w:rsidRPr="003F4AF6">
        <w:rPr>
          <w:sz w:val="26"/>
          <w:szCs w:val="26"/>
        </w:rPr>
        <w:t xml:space="preserve"> млн. рублей, темп роста к уровню 2019 года в действующих ценах составил </w:t>
      </w:r>
      <w:r w:rsidR="00273E41">
        <w:rPr>
          <w:sz w:val="26"/>
          <w:szCs w:val="26"/>
        </w:rPr>
        <w:t>83,6</w:t>
      </w:r>
      <w:r w:rsidR="00365FAC" w:rsidRPr="003F4AF6">
        <w:rPr>
          <w:sz w:val="26"/>
          <w:szCs w:val="26"/>
        </w:rPr>
        <w:t>%, в том числе:</w:t>
      </w:r>
    </w:p>
    <w:p w14:paraId="56C7F4E0" w14:textId="77777777" w:rsidR="00365FAC" w:rsidRPr="003F4AF6" w:rsidRDefault="00365FAC" w:rsidP="003F4AF6">
      <w:pPr>
        <w:ind w:firstLine="709"/>
        <w:jc w:val="both"/>
        <w:rPr>
          <w:sz w:val="26"/>
          <w:szCs w:val="26"/>
        </w:rPr>
      </w:pPr>
      <w:r w:rsidRPr="003F4AF6">
        <w:rPr>
          <w:sz w:val="26"/>
          <w:szCs w:val="26"/>
        </w:rPr>
        <w:t>«Добыча полезных ископаемых» 83,0%;</w:t>
      </w:r>
      <w:r w:rsidRPr="003F4AF6">
        <w:rPr>
          <w:sz w:val="26"/>
          <w:szCs w:val="26"/>
        </w:rPr>
        <w:tab/>
      </w:r>
    </w:p>
    <w:p w14:paraId="500A1356" w14:textId="77777777" w:rsidR="00365FAC" w:rsidRPr="003F4AF6" w:rsidRDefault="00365FAC" w:rsidP="003F4AF6">
      <w:pPr>
        <w:ind w:firstLine="709"/>
        <w:jc w:val="both"/>
        <w:rPr>
          <w:sz w:val="26"/>
          <w:szCs w:val="26"/>
        </w:rPr>
      </w:pPr>
      <w:r w:rsidRPr="003F4AF6">
        <w:rPr>
          <w:sz w:val="26"/>
          <w:szCs w:val="26"/>
        </w:rPr>
        <w:t>«Обрабатывающие производства» 100,2%;</w:t>
      </w:r>
    </w:p>
    <w:p w14:paraId="2D949B8A" w14:textId="4FEADDAC" w:rsidR="00365FAC" w:rsidRPr="003F4AF6" w:rsidRDefault="00365FAC" w:rsidP="003F4AF6">
      <w:pPr>
        <w:ind w:firstLine="709"/>
        <w:jc w:val="both"/>
        <w:rPr>
          <w:sz w:val="26"/>
          <w:szCs w:val="26"/>
        </w:rPr>
      </w:pPr>
      <w:r w:rsidRPr="003F4AF6">
        <w:rPr>
          <w:sz w:val="26"/>
          <w:szCs w:val="26"/>
        </w:rPr>
        <w:t xml:space="preserve">«Обеспечение электрической энергией, газом и паром; кондиционирование воздуха» 110,2%; </w:t>
      </w:r>
    </w:p>
    <w:p w14:paraId="391FDA0B" w14:textId="0046F910" w:rsidR="00CB3EB2" w:rsidRPr="003F4AF6" w:rsidRDefault="00365FAC" w:rsidP="003F4AF6">
      <w:pPr>
        <w:ind w:firstLine="709"/>
        <w:jc w:val="both"/>
        <w:rPr>
          <w:sz w:val="26"/>
          <w:szCs w:val="26"/>
        </w:rPr>
      </w:pPr>
      <w:r w:rsidRPr="003F4AF6">
        <w:rPr>
          <w:sz w:val="26"/>
          <w:szCs w:val="26"/>
        </w:rPr>
        <w:t>«Водоснабжение; водоотведение, организация сбора и утилизации отходов, деятельность по ликвидации загрязнений» 104,9%.</w:t>
      </w:r>
    </w:p>
    <w:p w14:paraId="15FCBAD4" w14:textId="77777777" w:rsidR="00365FAC" w:rsidRPr="003F4AF6" w:rsidRDefault="00365FAC" w:rsidP="003F4AF6">
      <w:pPr>
        <w:ind w:firstLine="709"/>
        <w:jc w:val="both"/>
        <w:rPr>
          <w:sz w:val="26"/>
          <w:szCs w:val="26"/>
        </w:rPr>
      </w:pPr>
    </w:p>
    <w:p w14:paraId="1B9820E6" w14:textId="77777777" w:rsidR="00365FAC" w:rsidRPr="003F4AF6" w:rsidRDefault="009F638F" w:rsidP="003F4AF6">
      <w:pPr>
        <w:ind w:firstLine="709"/>
        <w:jc w:val="both"/>
        <w:rPr>
          <w:sz w:val="26"/>
          <w:szCs w:val="26"/>
        </w:rPr>
      </w:pPr>
      <w:r w:rsidRPr="003F4AF6">
        <w:rPr>
          <w:sz w:val="26"/>
          <w:szCs w:val="26"/>
        </w:rPr>
        <w:t xml:space="preserve">Производство важнейших видов промышленной продукции </w:t>
      </w:r>
      <w:r w:rsidR="00A33E06" w:rsidRPr="003F4AF6">
        <w:rPr>
          <w:sz w:val="26"/>
          <w:szCs w:val="26"/>
        </w:rPr>
        <w:br/>
      </w:r>
      <w:r w:rsidR="00365FAC" w:rsidRPr="003F4AF6">
        <w:rPr>
          <w:sz w:val="26"/>
          <w:szCs w:val="26"/>
        </w:rPr>
        <w:t>в Нефтеюганском районе за 2020 год (к уровню 2019 года) составило:</w:t>
      </w:r>
    </w:p>
    <w:p w14:paraId="3632CEC7" w14:textId="4B6FBC9D" w:rsidR="00365FAC" w:rsidRPr="003F4AF6" w:rsidRDefault="00365FAC" w:rsidP="003F4AF6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3F4AF6">
        <w:rPr>
          <w:sz w:val="26"/>
          <w:szCs w:val="26"/>
        </w:rPr>
        <w:t xml:space="preserve">добыча нефти 42,4 млн. тонн (93,8%);  </w:t>
      </w:r>
    </w:p>
    <w:p w14:paraId="56337D1C" w14:textId="57E1796E" w:rsidR="00365FAC" w:rsidRPr="003F4AF6" w:rsidRDefault="00365FAC" w:rsidP="003F4AF6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3F4AF6">
        <w:rPr>
          <w:sz w:val="26"/>
          <w:szCs w:val="26"/>
        </w:rPr>
        <w:t>добыча газа (природного и попутного) 2,4 млрд. куб. м (97,9%);</w:t>
      </w:r>
    </w:p>
    <w:p w14:paraId="10538CB1" w14:textId="0C3EB29D" w:rsidR="00365FAC" w:rsidRPr="003F4AF6" w:rsidRDefault="00365FAC" w:rsidP="003F4AF6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3F4AF6">
        <w:rPr>
          <w:sz w:val="26"/>
          <w:szCs w:val="26"/>
        </w:rPr>
        <w:t xml:space="preserve">производство электроэнергии 1,3 млрд. кВт. ч (106,5%). </w:t>
      </w:r>
    </w:p>
    <w:p w14:paraId="70491CE4" w14:textId="77777777" w:rsidR="00365FAC" w:rsidRPr="003F4AF6" w:rsidRDefault="00365FAC" w:rsidP="003F4AF6">
      <w:pPr>
        <w:ind w:firstLine="709"/>
        <w:jc w:val="both"/>
        <w:rPr>
          <w:sz w:val="26"/>
          <w:szCs w:val="26"/>
        </w:rPr>
      </w:pPr>
    </w:p>
    <w:p w14:paraId="3FE658AE" w14:textId="5C56F24C" w:rsidR="00CB3EB2" w:rsidRPr="003F4AF6" w:rsidRDefault="00CB3EB2" w:rsidP="003F4AF6">
      <w:pPr>
        <w:ind w:firstLine="709"/>
        <w:jc w:val="both"/>
        <w:rPr>
          <w:sz w:val="26"/>
          <w:szCs w:val="26"/>
        </w:rPr>
      </w:pPr>
      <w:r w:rsidRPr="003F4AF6">
        <w:rPr>
          <w:sz w:val="26"/>
          <w:szCs w:val="26"/>
        </w:rPr>
        <w:t xml:space="preserve">Объем выполненных работ и услуг собственными силами предприятий </w:t>
      </w:r>
      <w:r w:rsidR="003F4AF6">
        <w:rPr>
          <w:sz w:val="26"/>
          <w:szCs w:val="26"/>
        </w:rPr>
        <w:br/>
      </w:r>
      <w:r w:rsidRPr="003F4AF6">
        <w:rPr>
          <w:sz w:val="26"/>
          <w:szCs w:val="26"/>
        </w:rPr>
        <w:t>и организаций по виду деятельности «Строительство»</w:t>
      </w:r>
      <w:r w:rsidR="00605DF7" w:rsidRPr="003F4AF6">
        <w:rPr>
          <w:sz w:val="26"/>
          <w:szCs w:val="26"/>
        </w:rPr>
        <w:t xml:space="preserve"> </w:t>
      </w:r>
      <w:r w:rsidRPr="003F4AF6">
        <w:rPr>
          <w:sz w:val="26"/>
          <w:szCs w:val="26"/>
        </w:rPr>
        <w:t xml:space="preserve">составил </w:t>
      </w:r>
      <w:r w:rsidR="00365FAC" w:rsidRPr="003F4AF6">
        <w:rPr>
          <w:sz w:val="26"/>
          <w:szCs w:val="26"/>
        </w:rPr>
        <w:t>12 025,2</w:t>
      </w:r>
      <w:r w:rsidR="009F638F" w:rsidRPr="003F4AF6">
        <w:rPr>
          <w:sz w:val="26"/>
          <w:szCs w:val="26"/>
        </w:rPr>
        <w:t xml:space="preserve"> </w:t>
      </w:r>
      <w:r w:rsidRPr="003F4AF6">
        <w:rPr>
          <w:sz w:val="26"/>
          <w:szCs w:val="26"/>
        </w:rPr>
        <w:t xml:space="preserve">млн. рублей или </w:t>
      </w:r>
      <w:r w:rsidR="0073753D" w:rsidRPr="003F4AF6">
        <w:rPr>
          <w:sz w:val="26"/>
          <w:szCs w:val="26"/>
        </w:rPr>
        <w:t>16</w:t>
      </w:r>
      <w:r w:rsidR="00365FAC" w:rsidRPr="003F4AF6">
        <w:rPr>
          <w:sz w:val="26"/>
          <w:szCs w:val="26"/>
        </w:rPr>
        <w:t>4</w:t>
      </w:r>
      <w:r w:rsidR="0073753D" w:rsidRPr="003F4AF6">
        <w:rPr>
          <w:sz w:val="26"/>
          <w:szCs w:val="26"/>
        </w:rPr>
        <w:t>,0</w:t>
      </w:r>
      <w:r w:rsidRPr="003F4AF6">
        <w:rPr>
          <w:sz w:val="26"/>
          <w:szCs w:val="26"/>
        </w:rPr>
        <w:t xml:space="preserve">% в сопоставимых ценах к </w:t>
      </w:r>
      <w:r w:rsidR="00605DF7" w:rsidRPr="003F4AF6">
        <w:rPr>
          <w:sz w:val="26"/>
          <w:szCs w:val="26"/>
        </w:rPr>
        <w:t xml:space="preserve">уровню </w:t>
      </w:r>
      <w:r w:rsidRPr="003F4AF6">
        <w:rPr>
          <w:sz w:val="26"/>
          <w:szCs w:val="26"/>
        </w:rPr>
        <w:t>20</w:t>
      </w:r>
      <w:r w:rsidR="009F638F" w:rsidRPr="003F4AF6">
        <w:rPr>
          <w:sz w:val="26"/>
          <w:szCs w:val="26"/>
        </w:rPr>
        <w:t>1</w:t>
      </w:r>
      <w:r w:rsidR="0073753D" w:rsidRPr="003F4AF6">
        <w:rPr>
          <w:sz w:val="26"/>
          <w:szCs w:val="26"/>
        </w:rPr>
        <w:t>9</w:t>
      </w:r>
      <w:r w:rsidRPr="003F4AF6">
        <w:rPr>
          <w:sz w:val="26"/>
          <w:szCs w:val="26"/>
        </w:rPr>
        <w:t xml:space="preserve"> года.</w:t>
      </w:r>
    </w:p>
    <w:p w14:paraId="02E4DCD0" w14:textId="77777777" w:rsidR="0044588C" w:rsidRPr="003F4AF6" w:rsidRDefault="0044588C" w:rsidP="003F4AF6">
      <w:pPr>
        <w:ind w:firstLine="709"/>
        <w:jc w:val="both"/>
        <w:rPr>
          <w:sz w:val="26"/>
          <w:szCs w:val="26"/>
        </w:rPr>
      </w:pPr>
    </w:p>
    <w:p w14:paraId="20F7C39F" w14:textId="77777777" w:rsidR="00D44B54" w:rsidRPr="003F4AF6" w:rsidRDefault="00D44B54" w:rsidP="003F4AF6">
      <w:pPr>
        <w:ind w:firstLine="709"/>
        <w:jc w:val="both"/>
        <w:rPr>
          <w:sz w:val="26"/>
          <w:szCs w:val="26"/>
        </w:rPr>
      </w:pPr>
      <w:r w:rsidRPr="003F4AF6">
        <w:rPr>
          <w:sz w:val="26"/>
          <w:szCs w:val="26"/>
        </w:rPr>
        <w:t xml:space="preserve">Ввод жилья и объектов соцкультбыта </w:t>
      </w:r>
    </w:p>
    <w:p w14:paraId="5C187D1C" w14:textId="085EF1D0" w:rsidR="00FE38E7" w:rsidRPr="003F4AF6" w:rsidRDefault="00D44B54" w:rsidP="003F4AF6">
      <w:pPr>
        <w:ind w:firstLine="709"/>
        <w:jc w:val="both"/>
        <w:rPr>
          <w:sz w:val="26"/>
          <w:szCs w:val="26"/>
        </w:rPr>
      </w:pPr>
      <w:r w:rsidRPr="003F4AF6">
        <w:rPr>
          <w:sz w:val="26"/>
          <w:szCs w:val="26"/>
        </w:rPr>
        <w:t xml:space="preserve">На территории Нефтеюганского района введено </w:t>
      </w:r>
      <w:r w:rsidR="00E31955" w:rsidRPr="003F4AF6">
        <w:rPr>
          <w:sz w:val="26"/>
          <w:szCs w:val="26"/>
        </w:rPr>
        <w:t>25,7</w:t>
      </w:r>
      <w:r w:rsidRPr="003F4AF6">
        <w:rPr>
          <w:sz w:val="26"/>
          <w:szCs w:val="26"/>
        </w:rPr>
        <w:t xml:space="preserve"> тыс. </w:t>
      </w:r>
      <w:proofErr w:type="spellStart"/>
      <w:r w:rsidRPr="003F4AF6">
        <w:rPr>
          <w:sz w:val="26"/>
          <w:szCs w:val="26"/>
        </w:rPr>
        <w:t>кв</w:t>
      </w:r>
      <w:proofErr w:type="gramStart"/>
      <w:r w:rsidRPr="003F4AF6">
        <w:rPr>
          <w:sz w:val="26"/>
          <w:szCs w:val="26"/>
        </w:rPr>
        <w:t>.м</w:t>
      </w:r>
      <w:proofErr w:type="spellEnd"/>
      <w:proofErr w:type="gramEnd"/>
      <w:r w:rsidRPr="003F4AF6">
        <w:rPr>
          <w:sz w:val="26"/>
          <w:szCs w:val="26"/>
        </w:rPr>
        <w:t xml:space="preserve"> жилья</w:t>
      </w:r>
      <w:r w:rsidR="00E31955" w:rsidRPr="003F4AF6">
        <w:rPr>
          <w:sz w:val="26"/>
          <w:szCs w:val="26"/>
        </w:rPr>
        <w:t xml:space="preserve"> или 78</w:t>
      </w:r>
      <w:r w:rsidR="003277DA" w:rsidRPr="003F4AF6">
        <w:rPr>
          <w:sz w:val="26"/>
          <w:szCs w:val="26"/>
        </w:rPr>
        <w:t>,8% к уровню 2019 года.</w:t>
      </w:r>
    </w:p>
    <w:p w14:paraId="32847D8E" w14:textId="77777777" w:rsidR="00E31955" w:rsidRPr="003F4AF6" w:rsidRDefault="00E31955" w:rsidP="003F4AF6">
      <w:pPr>
        <w:ind w:firstLine="709"/>
        <w:jc w:val="both"/>
        <w:rPr>
          <w:sz w:val="26"/>
          <w:szCs w:val="26"/>
        </w:rPr>
      </w:pPr>
    </w:p>
    <w:p w14:paraId="1FD17705" w14:textId="77777777" w:rsidR="00CB3EB2" w:rsidRPr="003F4AF6" w:rsidRDefault="00CB3EB2" w:rsidP="003F4AF6">
      <w:pPr>
        <w:ind w:firstLine="709"/>
        <w:jc w:val="both"/>
        <w:rPr>
          <w:sz w:val="26"/>
          <w:szCs w:val="26"/>
        </w:rPr>
      </w:pPr>
      <w:r w:rsidRPr="003F4AF6">
        <w:rPr>
          <w:sz w:val="26"/>
          <w:szCs w:val="26"/>
        </w:rPr>
        <w:t xml:space="preserve">Оборот розничной торговли по организациям, не относящимся к субъектам малого предпринимательства, составил </w:t>
      </w:r>
      <w:r w:rsidR="00AD6155" w:rsidRPr="003F4AF6">
        <w:rPr>
          <w:sz w:val="26"/>
          <w:szCs w:val="26"/>
        </w:rPr>
        <w:t>2 359,5</w:t>
      </w:r>
      <w:r w:rsidRPr="003F4AF6">
        <w:rPr>
          <w:sz w:val="26"/>
          <w:szCs w:val="26"/>
        </w:rPr>
        <w:t xml:space="preserve"> млн. рублей </w:t>
      </w:r>
      <w:r w:rsidR="0044588C" w:rsidRPr="003F4AF6">
        <w:rPr>
          <w:sz w:val="26"/>
          <w:szCs w:val="26"/>
        </w:rPr>
        <w:t>(</w:t>
      </w:r>
      <w:r w:rsidRPr="003F4AF6">
        <w:rPr>
          <w:sz w:val="26"/>
          <w:szCs w:val="26"/>
        </w:rPr>
        <w:t>в действующих ценах</w:t>
      </w:r>
      <w:r w:rsidR="0044588C" w:rsidRPr="003F4AF6">
        <w:rPr>
          <w:sz w:val="26"/>
          <w:szCs w:val="26"/>
        </w:rPr>
        <w:t>)</w:t>
      </w:r>
      <w:r w:rsidRPr="003F4AF6">
        <w:rPr>
          <w:sz w:val="26"/>
          <w:szCs w:val="26"/>
        </w:rPr>
        <w:t xml:space="preserve">, темп роста </w:t>
      </w:r>
      <w:r w:rsidR="00AD6155" w:rsidRPr="003F4AF6">
        <w:rPr>
          <w:sz w:val="26"/>
          <w:szCs w:val="26"/>
        </w:rPr>
        <w:t>101,2</w:t>
      </w:r>
      <w:r w:rsidRPr="003F4AF6">
        <w:rPr>
          <w:sz w:val="26"/>
          <w:szCs w:val="26"/>
        </w:rPr>
        <w:t xml:space="preserve">% к </w:t>
      </w:r>
      <w:r w:rsidR="00605DF7" w:rsidRPr="003F4AF6">
        <w:rPr>
          <w:sz w:val="26"/>
          <w:szCs w:val="26"/>
        </w:rPr>
        <w:t>уровню</w:t>
      </w:r>
      <w:r w:rsidRPr="003F4AF6">
        <w:rPr>
          <w:sz w:val="26"/>
          <w:szCs w:val="26"/>
        </w:rPr>
        <w:t xml:space="preserve"> 201</w:t>
      </w:r>
      <w:r w:rsidR="00AD6155" w:rsidRPr="003F4AF6">
        <w:rPr>
          <w:sz w:val="26"/>
          <w:szCs w:val="26"/>
        </w:rPr>
        <w:t>9</w:t>
      </w:r>
      <w:r w:rsidRPr="003F4AF6">
        <w:rPr>
          <w:sz w:val="26"/>
          <w:szCs w:val="26"/>
        </w:rPr>
        <w:t xml:space="preserve"> года</w:t>
      </w:r>
      <w:r w:rsidR="0044588C" w:rsidRPr="003F4AF6">
        <w:rPr>
          <w:sz w:val="26"/>
          <w:szCs w:val="26"/>
        </w:rPr>
        <w:t xml:space="preserve"> (в сопоставимых ценах)</w:t>
      </w:r>
      <w:r w:rsidRPr="003F4AF6">
        <w:rPr>
          <w:sz w:val="26"/>
          <w:szCs w:val="26"/>
        </w:rPr>
        <w:t xml:space="preserve">. </w:t>
      </w:r>
    </w:p>
    <w:p w14:paraId="41CFCAC4" w14:textId="77777777" w:rsidR="00605DF7" w:rsidRPr="003F4AF6" w:rsidRDefault="00605DF7" w:rsidP="003F4AF6">
      <w:pPr>
        <w:ind w:firstLine="709"/>
        <w:jc w:val="both"/>
        <w:rPr>
          <w:sz w:val="26"/>
          <w:szCs w:val="26"/>
        </w:rPr>
      </w:pPr>
    </w:p>
    <w:p w14:paraId="5BA293C6" w14:textId="77777777" w:rsidR="00CB3EB2" w:rsidRPr="003F4AF6" w:rsidRDefault="00CB3EB2" w:rsidP="003F4AF6">
      <w:pPr>
        <w:ind w:firstLine="709"/>
        <w:jc w:val="both"/>
        <w:rPr>
          <w:sz w:val="26"/>
          <w:szCs w:val="26"/>
        </w:rPr>
      </w:pPr>
      <w:r w:rsidRPr="003F4AF6">
        <w:rPr>
          <w:sz w:val="26"/>
          <w:szCs w:val="26"/>
        </w:rPr>
        <w:lastRenderedPageBreak/>
        <w:t xml:space="preserve">Денежные доходы в расчете на душу населения составили </w:t>
      </w:r>
      <w:r w:rsidR="00F53AFC" w:rsidRPr="003F4AF6">
        <w:rPr>
          <w:sz w:val="26"/>
          <w:szCs w:val="26"/>
        </w:rPr>
        <w:t>56 510,6</w:t>
      </w:r>
      <w:r w:rsidRPr="003F4AF6">
        <w:rPr>
          <w:sz w:val="26"/>
          <w:szCs w:val="26"/>
        </w:rPr>
        <w:t xml:space="preserve"> рублей </w:t>
      </w:r>
      <w:r w:rsidR="00163EDF" w:rsidRPr="003F4AF6">
        <w:rPr>
          <w:sz w:val="26"/>
          <w:szCs w:val="26"/>
        </w:rPr>
        <w:br/>
      </w:r>
      <w:r w:rsidRPr="003F4AF6">
        <w:rPr>
          <w:sz w:val="26"/>
          <w:szCs w:val="26"/>
        </w:rPr>
        <w:t xml:space="preserve">или </w:t>
      </w:r>
      <w:r w:rsidR="00F53AFC" w:rsidRPr="003F4AF6">
        <w:rPr>
          <w:sz w:val="26"/>
          <w:szCs w:val="26"/>
        </w:rPr>
        <w:t>102,6</w:t>
      </w:r>
      <w:r w:rsidR="009F638F" w:rsidRPr="003F4AF6">
        <w:rPr>
          <w:sz w:val="26"/>
          <w:szCs w:val="26"/>
        </w:rPr>
        <w:t xml:space="preserve"> </w:t>
      </w:r>
      <w:r w:rsidRPr="003F4AF6">
        <w:rPr>
          <w:sz w:val="26"/>
          <w:szCs w:val="26"/>
        </w:rPr>
        <w:t>% к уровню 201</w:t>
      </w:r>
      <w:r w:rsidR="00F53AFC" w:rsidRPr="003F4AF6">
        <w:rPr>
          <w:sz w:val="26"/>
          <w:szCs w:val="26"/>
        </w:rPr>
        <w:t>9</w:t>
      </w:r>
      <w:r w:rsidRPr="003F4AF6">
        <w:rPr>
          <w:sz w:val="26"/>
          <w:szCs w:val="26"/>
        </w:rPr>
        <w:t xml:space="preserve"> года.  </w:t>
      </w:r>
    </w:p>
    <w:p w14:paraId="070BF337" w14:textId="77777777" w:rsidR="00CB3EB2" w:rsidRPr="003F4AF6" w:rsidRDefault="00CB3EB2" w:rsidP="003F4AF6">
      <w:pPr>
        <w:ind w:firstLine="709"/>
        <w:jc w:val="both"/>
        <w:rPr>
          <w:sz w:val="26"/>
          <w:szCs w:val="26"/>
        </w:rPr>
      </w:pPr>
    </w:p>
    <w:p w14:paraId="707E481D" w14:textId="77777777" w:rsidR="00CB3EB2" w:rsidRPr="003F4AF6" w:rsidRDefault="00CB3EB2" w:rsidP="003F4AF6">
      <w:pPr>
        <w:ind w:firstLine="709"/>
        <w:jc w:val="both"/>
        <w:rPr>
          <w:sz w:val="26"/>
          <w:szCs w:val="26"/>
        </w:rPr>
      </w:pPr>
      <w:r w:rsidRPr="003F4AF6">
        <w:rPr>
          <w:sz w:val="26"/>
          <w:szCs w:val="26"/>
        </w:rPr>
        <w:t xml:space="preserve">Среднемесячная начисленная заработная плата одного работника </w:t>
      </w:r>
      <w:r w:rsidR="00163EDF" w:rsidRPr="003F4AF6">
        <w:rPr>
          <w:sz w:val="26"/>
          <w:szCs w:val="26"/>
        </w:rPr>
        <w:br/>
      </w:r>
      <w:r w:rsidRPr="003F4AF6">
        <w:rPr>
          <w:sz w:val="26"/>
          <w:szCs w:val="26"/>
        </w:rPr>
        <w:t>по крупным и средним предприятиям составила</w:t>
      </w:r>
      <w:r w:rsidR="00D44B54" w:rsidRPr="003F4AF6">
        <w:rPr>
          <w:sz w:val="26"/>
          <w:szCs w:val="26"/>
        </w:rPr>
        <w:t xml:space="preserve"> </w:t>
      </w:r>
      <w:r w:rsidR="00365FAC" w:rsidRPr="003F4AF6">
        <w:rPr>
          <w:sz w:val="26"/>
          <w:szCs w:val="26"/>
        </w:rPr>
        <w:t>87 858,0</w:t>
      </w:r>
      <w:r w:rsidR="00F53AFC" w:rsidRPr="003F4AF6">
        <w:rPr>
          <w:sz w:val="26"/>
          <w:szCs w:val="26"/>
        </w:rPr>
        <w:t xml:space="preserve"> </w:t>
      </w:r>
      <w:r w:rsidRPr="003F4AF6">
        <w:rPr>
          <w:sz w:val="26"/>
          <w:szCs w:val="26"/>
        </w:rPr>
        <w:t xml:space="preserve">рублей или </w:t>
      </w:r>
      <w:r w:rsidR="00365FAC" w:rsidRPr="003F4AF6">
        <w:rPr>
          <w:sz w:val="26"/>
          <w:szCs w:val="26"/>
        </w:rPr>
        <w:t>105,5</w:t>
      </w:r>
      <w:r w:rsidRPr="003F4AF6">
        <w:rPr>
          <w:sz w:val="26"/>
          <w:szCs w:val="26"/>
        </w:rPr>
        <w:t xml:space="preserve">% к </w:t>
      </w:r>
      <w:r w:rsidR="00605DF7" w:rsidRPr="003F4AF6">
        <w:rPr>
          <w:sz w:val="26"/>
          <w:szCs w:val="26"/>
        </w:rPr>
        <w:t>уровню</w:t>
      </w:r>
      <w:r w:rsidRPr="003F4AF6">
        <w:rPr>
          <w:sz w:val="26"/>
          <w:szCs w:val="26"/>
        </w:rPr>
        <w:t xml:space="preserve"> 201</w:t>
      </w:r>
      <w:r w:rsidR="00F53AFC" w:rsidRPr="003F4AF6">
        <w:rPr>
          <w:sz w:val="26"/>
          <w:szCs w:val="26"/>
        </w:rPr>
        <w:t>9</w:t>
      </w:r>
      <w:r w:rsidRPr="003F4AF6">
        <w:rPr>
          <w:sz w:val="26"/>
          <w:szCs w:val="26"/>
        </w:rPr>
        <w:t xml:space="preserve"> года.</w:t>
      </w:r>
    </w:p>
    <w:p w14:paraId="37A17726" w14:textId="77777777" w:rsidR="00FE38E7" w:rsidRPr="003F4AF6" w:rsidRDefault="00FE38E7" w:rsidP="003F4AF6">
      <w:pPr>
        <w:ind w:firstLine="709"/>
        <w:jc w:val="both"/>
        <w:rPr>
          <w:sz w:val="26"/>
          <w:szCs w:val="26"/>
        </w:rPr>
      </w:pPr>
    </w:p>
    <w:p w14:paraId="4864B4F6" w14:textId="77777777" w:rsidR="00FE38E7" w:rsidRPr="003F4AF6" w:rsidRDefault="00FE38E7" w:rsidP="003F4AF6">
      <w:pPr>
        <w:ind w:firstLine="709"/>
        <w:jc w:val="both"/>
        <w:rPr>
          <w:sz w:val="26"/>
          <w:szCs w:val="26"/>
        </w:rPr>
      </w:pPr>
      <w:r w:rsidRPr="003F4AF6">
        <w:rPr>
          <w:sz w:val="26"/>
          <w:szCs w:val="26"/>
        </w:rPr>
        <w:t xml:space="preserve">Объем инвестиций в основной капитал по крупным и средним организациям Нефтеюганского района составил </w:t>
      </w:r>
      <w:r w:rsidR="005B275F" w:rsidRPr="003F4AF6">
        <w:rPr>
          <w:sz w:val="26"/>
          <w:szCs w:val="26"/>
        </w:rPr>
        <w:t>123 307,2</w:t>
      </w:r>
      <w:r w:rsidRPr="003F4AF6">
        <w:rPr>
          <w:sz w:val="26"/>
          <w:szCs w:val="26"/>
        </w:rPr>
        <w:t xml:space="preserve"> млн. рублей или </w:t>
      </w:r>
      <w:r w:rsidR="005B275F" w:rsidRPr="003F4AF6">
        <w:rPr>
          <w:sz w:val="26"/>
          <w:szCs w:val="26"/>
        </w:rPr>
        <w:t>101,2</w:t>
      </w:r>
      <w:r w:rsidRPr="003F4AF6">
        <w:rPr>
          <w:sz w:val="26"/>
          <w:szCs w:val="26"/>
        </w:rPr>
        <w:t>% в сопоставимых ценах к уровню 201</w:t>
      </w:r>
      <w:r w:rsidR="00B41567" w:rsidRPr="003F4AF6">
        <w:rPr>
          <w:sz w:val="26"/>
          <w:szCs w:val="26"/>
        </w:rPr>
        <w:t>9</w:t>
      </w:r>
      <w:r w:rsidRPr="003F4AF6">
        <w:rPr>
          <w:sz w:val="26"/>
          <w:szCs w:val="26"/>
        </w:rPr>
        <w:t xml:space="preserve"> года.</w:t>
      </w:r>
    </w:p>
    <w:p w14:paraId="5A7F1822" w14:textId="77777777" w:rsidR="00CB3EB2" w:rsidRPr="003F4AF6" w:rsidRDefault="00CB3EB2" w:rsidP="00CB3EB2">
      <w:pPr>
        <w:ind w:firstLine="900"/>
        <w:jc w:val="both"/>
        <w:rPr>
          <w:sz w:val="26"/>
          <w:szCs w:val="26"/>
        </w:rPr>
      </w:pPr>
    </w:p>
    <w:p w14:paraId="58CDB73A" w14:textId="77777777" w:rsidR="00CB3EB2" w:rsidRPr="003F4AF6" w:rsidRDefault="00CB3EB2">
      <w:pPr>
        <w:rPr>
          <w:sz w:val="26"/>
          <w:szCs w:val="26"/>
        </w:rPr>
      </w:pPr>
    </w:p>
    <w:sectPr w:rsidR="00CB3EB2" w:rsidRPr="003F4AF6" w:rsidSect="003F4AF6">
      <w:headerReference w:type="default" r:id="rId9"/>
      <w:pgSz w:w="11906" w:h="16838"/>
      <w:pgMar w:top="1134" w:right="567" w:bottom="1134" w:left="1701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8DFA16" w14:textId="77777777" w:rsidR="005B275F" w:rsidRDefault="005B275F" w:rsidP="007F573D">
      <w:r>
        <w:separator/>
      </w:r>
    </w:p>
  </w:endnote>
  <w:endnote w:type="continuationSeparator" w:id="0">
    <w:p w14:paraId="107BCB20" w14:textId="77777777" w:rsidR="005B275F" w:rsidRDefault="005B275F" w:rsidP="007F5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FB14F8" w14:textId="77777777" w:rsidR="005B275F" w:rsidRDefault="005B275F" w:rsidP="007F573D">
      <w:r>
        <w:separator/>
      </w:r>
    </w:p>
  </w:footnote>
  <w:footnote w:type="continuationSeparator" w:id="0">
    <w:p w14:paraId="0F6959D8" w14:textId="77777777" w:rsidR="005B275F" w:rsidRDefault="005B275F" w:rsidP="007F57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9668275"/>
      <w:docPartObj>
        <w:docPartGallery w:val="Page Numbers (Top of Page)"/>
        <w:docPartUnique/>
      </w:docPartObj>
    </w:sdtPr>
    <w:sdtEndPr/>
    <w:sdtContent>
      <w:p w14:paraId="531DEB36" w14:textId="77777777" w:rsidR="005B275F" w:rsidRDefault="005B275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495C">
          <w:rPr>
            <w:noProof/>
          </w:rPr>
          <w:t>5</w:t>
        </w:r>
        <w:r>
          <w:fldChar w:fldCharType="end"/>
        </w:r>
      </w:p>
    </w:sdtContent>
  </w:sdt>
  <w:p w14:paraId="3DD56B48" w14:textId="77777777" w:rsidR="005B275F" w:rsidRDefault="005B275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84D39"/>
    <w:multiLevelType w:val="hybridMultilevel"/>
    <w:tmpl w:val="B86EDB66"/>
    <w:lvl w:ilvl="0" w:tplc="7DD6F0B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7DD6F0BA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1F4E3F"/>
    <w:multiLevelType w:val="hybridMultilevel"/>
    <w:tmpl w:val="0722DD7E"/>
    <w:lvl w:ilvl="0" w:tplc="E46463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A82"/>
    <w:rsid w:val="00062620"/>
    <w:rsid w:val="000C4761"/>
    <w:rsid w:val="000C4F5C"/>
    <w:rsid w:val="001628CB"/>
    <w:rsid w:val="00163EDF"/>
    <w:rsid w:val="00253623"/>
    <w:rsid w:val="00273E41"/>
    <w:rsid w:val="00275930"/>
    <w:rsid w:val="002B6058"/>
    <w:rsid w:val="002D3E55"/>
    <w:rsid w:val="002E6D2D"/>
    <w:rsid w:val="003277DA"/>
    <w:rsid w:val="00350554"/>
    <w:rsid w:val="003517AF"/>
    <w:rsid w:val="003646A7"/>
    <w:rsid w:val="00365FAC"/>
    <w:rsid w:val="003A495C"/>
    <w:rsid w:val="003B655A"/>
    <w:rsid w:val="003F4AF6"/>
    <w:rsid w:val="0040205D"/>
    <w:rsid w:val="0044588C"/>
    <w:rsid w:val="004D6164"/>
    <w:rsid w:val="00501C54"/>
    <w:rsid w:val="00552F7E"/>
    <w:rsid w:val="005948C8"/>
    <w:rsid w:val="00597112"/>
    <w:rsid w:val="005A6196"/>
    <w:rsid w:val="005B0185"/>
    <w:rsid w:val="005B275F"/>
    <w:rsid w:val="005D0932"/>
    <w:rsid w:val="005F154A"/>
    <w:rsid w:val="00605DF7"/>
    <w:rsid w:val="006141F5"/>
    <w:rsid w:val="00625B33"/>
    <w:rsid w:val="0073753D"/>
    <w:rsid w:val="007F573D"/>
    <w:rsid w:val="00863778"/>
    <w:rsid w:val="00896593"/>
    <w:rsid w:val="008A75A6"/>
    <w:rsid w:val="0094180B"/>
    <w:rsid w:val="0095130B"/>
    <w:rsid w:val="009842BF"/>
    <w:rsid w:val="009B1559"/>
    <w:rsid w:val="009C149D"/>
    <w:rsid w:val="009F4275"/>
    <w:rsid w:val="009F638F"/>
    <w:rsid w:val="00A33E06"/>
    <w:rsid w:val="00A8450E"/>
    <w:rsid w:val="00AB3225"/>
    <w:rsid w:val="00AD6155"/>
    <w:rsid w:val="00B161F7"/>
    <w:rsid w:val="00B41567"/>
    <w:rsid w:val="00B97CD7"/>
    <w:rsid w:val="00BD20E5"/>
    <w:rsid w:val="00C93509"/>
    <w:rsid w:val="00CB3EB2"/>
    <w:rsid w:val="00CB46C0"/>
    <w:rsid w:val="00D3421B"/>
    <w:rsid w:val="00D44B54"/>
    <w:rsid w:val="00D77A82"/>
    <w:rsid w:val="00DB7D60"/>
    <w:rsid w:val="00DE35CA"/>
    <w:rsid w:val="00DF2933"/>
    <w:rsid w:val="00E31955"/>
    <w:rsid w:val="00EB6149"/>
    <w:rsid w:val="00F36C86"/>
    <w:rsid w:val="00F53872"/>
    <w:rsid w:val="00F53AFC"/>
    <w:rsid w:val="00F73941"/>
    <w:rsid w:val="00F77C2B"/>
    <w:rsid w:val="00FD5F62"/>
    <w:rsid w:val="00FE38E7"/>
    <w:rsid w:val="00FF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73F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E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81">
    <w:name w:val="style81"/>
    <w:rsid w:val="00CB3EB2"/>
    <w:rPr>
      <w:color w:val="464646"/>
    </w:rPr>
  </w:style>
  <w:style w:type="paragraph" w:styleId="a3">
    <w:name w:val="header"/>
    <w:basedOn w:val="a"/>
    <w:link w:val="a4"/>
    <w:uiPriority w:val="99"/>
    <w:unhideWhenUsed/>
    <w:rsid w:val="007F573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F57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F573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F57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5FA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5FA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3F4A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E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81">
    <w:name w:val="style81"/>
    <w:rsid w:val="00CB3EB2"/>
    <w:rPr>
      <w:color w:val="464646"/>
    </w:rPr>
  </w:style>
  <w:style w:type="paragraph" w:styleId="a3">
    <w:name w:val="header"/>
    <w:basedOn w:val="a"/>
    <w:link w:val="a4"/>
    <w:uiPriority w:val="99"/>
    <w:unhideWhenUsed/>
    <w:rsid w:val="007F573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F57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F573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F57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5FA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5FA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3F4A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8F456-0118-4C9D-8BE5-F8D60AA6B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Танская Диляра Нугмановна</dc:creator>
  <cp:lastModifiedBy>Семенова Марина Викторовна</cp:lastModifiedBy>
  <cp:revision>3</cp:revision>
  <cp:lastPrinted>2021-04-12T04:01:00Z</cp:lastPrinted>
  <dcterms:created xsi:type="dcterms:W3CDTF">2021-04-02T06:51:00Z</dcterms:created>
  <dcterms:modified xsi:type="dcterms:W3CDTF">2021-04-12T04:01:00Z</dcterms:modified>
</cp:coreProperties>
</file>